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160" w:line="480" w:lineRule="auto"/>
        <w:jc w:val="center"/>
        <w:rPr>
          <w:rFonts w:ascii="Calibri" w:cs="Calibri" w:eastAsia="Calibri" w:hAnsi="Calibri"/>
          <w:b w:val="1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b w:val="1"/>
          <w:sz w:val="30"/>
          <w:szCs w:val="30"/>
          <w:rtl w:val="0"/>
        </w:rPr>
        <w:t xml:space="preserve">Sindbad en de γιγας</w:t>
      </w:r>
    </w:p>
    <w:p w:rsidR="00000000" w:rsidDel="00000000" w:rsidP="00000000" w:rsidRDefault="00000000" w:rsidRPr="00000000" w14:paraId="00000002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Op een dag komen Sindbad en zijn beste φιλοι aan bij een eiland. </w:t>
      </w:r>
    </w:p>
    <w:p w:rsidR="00000000" w:rsidDel="00000000" w:rsidP="00000000" w:rsidRDefault="00000000" w:rsidRPr="00000000" w14:paraId="00000003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Ze wandelen naar een grot in de schaduw van een δενδρον.</w:t>
      </w:r>
    </w:p>
    <w:p w:rsidR="00000000" w:rsidDel="00000000" w:rsidP="00000000" w:rsidRDefault="00000000" w:rsidRPr="00000000" w14:paraId="00000006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8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Plots staat een torenhoge γιγας voor Sindbad en zijn φιλοι.</w:t>
      </w:r>
    </w:p>
    <w:p w:rsidR="00000000" w:rsidDel="00000000" w:rsidP="00000000" w:rsidRDefault="00000000" w:rsidRPr="00000000" w14:paraId="0000000A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0C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 γιγας heeft rode οφθαλμοι en scherpe voortanden. </w:t>
      </w:r>
    </w:p>
    <w:p w:rsidR="00000000" w:rsidDel="00000000" w:rsidP="00000000" w:rsidRDefault="00000000" w:rsidRPr="00000000" w14:paraId="0000000E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0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Sindbad en zijn φιλοι lopen roepend op de reus af.</w:t>
      </w:r>
    </w:p>
    <w:p w:rsidR="00000000" w:rsidDel="00000000" w:rsidP="00000000" w:rsidRDefault="00000000" w:rsidRPr="00000000" w14:paraId="00000012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4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Maar de reus tilt een φιλον van Sindbad op en eet hem smakelijk op! </w:t>
      </w:r>
    </w:p>
    <w:p w:rsidR="00000000" w:rsidDel="00000000" w:rsidP="00000000" w:rsidRDefault="00000000" w:rsidRPr="00000000" w14:paraId="00000016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8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Σινδβαδ schrikt en wil zijn βιον beschermen.</w:t>
      </w:r>
    </w:p>
    <w:p w:rsidR="00000000" w:rsidDel="00000000" w:rsidP="00000000" w:rsidRDefault="00000000" w:rsidRPr="00000000" w14:paraId="0000001A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1C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 φοβος van kapitein Sindbad is groot, maar hij bedenkt een plan. </w:t>
      </w:r>
    </w:p>
    <w:p w:rsidR="00000000" w:rsidDel="00000000" w:rsidP="00000000" w:rsidRDefault="00000000" w:rsidRPr="00000000" w14:paraId="0000001E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0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 γιγας is moe van al dat eten en valt snurkend in slaap.</w:t>
      </w:r>
    </w:p>
    <w:p w:rsidR="00000000" w:rsidDel="00000000" w:rsidP="00000000" w:rsidRDefault="00000000" w:rsidRPr="00000000" w14:paraId="00000021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Sindbad heft twee grote stokken op. Plots krijst de γιγας van de pijn!</w:t>
      </w:r>
    </w:p>
    <w:p w:rsidR="00000000" w:rsidDel="00000000" w:rsidP="00000000" w:rsidRDefault="00000000" w:rsidRPr="00000000" w14:paraId="00000022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p w:rsidR="00000000" w:rsidDel="00000000" w:rsidP="00000000" w:rsidRDefault="00000000" w:rsidRPr="00000000" w14:paraId="00000024">
      <w:pPr>
        <w:spacing w:after="160" w:line="480" w:lineRule="auto"/>
        <w:ind w:right="-182.5984251968498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160" w:line="480" w:lineRule="auto"/>
        <w:ind w:right="-182.5984251968498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Sindbad steekt zijn ogen uit: αιμα spuit alle kanten op. Σινδβαδ loopt weg. </w:t>
      </w:r>
    </w:p>
    <w:p w:rsidR="00000000" w:rsidDel="00000000" w:rsidP="00000000" w:rsidRDefault="00000000" w:rsidRPr="00000000" w14:paraId="00000026">
      <w:pPr>
        <w:spacing w:after="160" w:line="480" w:lineRule="auto"/>
        <w:ind w:right="-182.5984251968498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160" w:line="480" w:lineRule="auto"/>
        <w:ind w:right="-182.5984251968498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_____________________________________________________________</w:t>
      </w:r>
    </w:p>
    <w:p w:rsidR="00000000" w:rsidDel="00000000" w:rsidP="00000000" w:rsidRDefault="00000000" w:rsidRPr="00000000" w14:paraId="00000028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De γιγας gooit stenen op zijn boot maar Σινδβαδ kan ontsnappen.</w:t>
      </w:r>
    </w:p>
    <w:p w:rsidR="00000000" w:rsidDel="00000000" w:rsidP="00000000" w:rsidRDefault="00000000" w:rsidRPr="00000000" w14:paraId="0000002A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160" w:line="480" w:lineRule="auto"/>
        <w:rPr>
          <w:rFonts w:ascii="Calibri" w:cs="Calibri" w:eastAsia="Calibri" w:hAnsi="Calibri"/>
          <w:sz w:val="30"/>
          <w:szCs w:val="30"/>
        </w:rPr>
      </w:pPr>
      <w:r w:rsidDel="00000000" w:rsidR="00000000" w:rsidRPr="00000000">
        <w:rPr>
          <w:rFonts w:ascii="Calibri" w:cs="Calibri" w:eastAsia="Calibri" w:hAnsi="Calibri"/>
          <w:sz w:val="30"/>
          <w:szCs w:val="30"/>
          <w:rtl w:val="0"/>
        </w:rPr>
        <w:t xml:space="preserve">____________________________________________________________</w:t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libri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